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D2" w:rsidRDefault="00645ED2" w:rsidP="00645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645ED2" w:rsidRDefault="00645ED2" w:rsidP="00645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2019г. по 31 декабря 2019 г.</w:t>
      </w:r>
    </w:p>
    <w:p w:rsidR="00645ED2" w:rsidRDefault="00645ED2" w:rsidP="00645E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2006"/>
        <w:gridCol w:w="1133"/>
        <w:gridCol w:w="922"/>
        <w:gridCol w:w="922"/>
        <w:gridCol w:w="992"/>
        <w:gridCol w:w="850"/>
        <w:gridCol w:w="1417"/>
        <w:gridCol w:w="1276"/>
        <w:gridCol w:w="992"/>
        <w:gridCol w:w="1276"/>
        <w:gridCol w:w="1275"/>
        <w:gridCol w:w="2267"/>
      </w:tblGrid>
      <w:tr w:rsidR="00645ED2" w:rsidTr="00FE665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645ED2" w:rsidTr="003D6B75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ED2" w:rsidTr="003D6B7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Pr="00F6547A" w:rsidRDefault="00645ED2" w:rsidP="00FE66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4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Pr="00F6547A" w:rsidRDefault="00645ED2" w:rsidP="00FE66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47A">
              <w:rPr>
                <w:rFonts w:ascii="Times New Roman" w:hAnsi="Times New Roman" w:cs="Times New Roman"/>
                <w:b/>
              </w:rPr>
              <w:t>Иванченкова Татьяна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5ED2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</w:t>
            </w:r>
            <w:r w:rsidR="00645ED2"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329990,10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на приобретение готового жилья, ПАО «Сбербанк России», квартира</w:t>
            </w:r>
          </w:p>
          <w:p w:rsidR="00B50B1B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ED2" w:rsidTr="003D6B7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Pr="00F6547A" w:rsidRDefault="00645ED2" w:rsidP="00FE66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B50B1B" w:rsidP="00B50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5ED2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</w:t>
            </w:r>
            <w:r w:rsidR="00645ED2"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Лада 211540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1B" w:rsidRDefault="00B50B1B" w:rsidP="00B50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на приобретение готового жилья, ПАО «Сбербанк России», квартира</w:t>
            </w: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ED2" w:rsidTr="003D6B7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Pr="00F6547A" w:rsidRDefault="00645ED2" w:rsidP="00FE66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5ED2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</w:t>
            </w:r>
            <w:r w:rsidR="00645ED2">
              <w:rPr>
                <w:rFonts w:ascii="Times New Roman" w:hAnsi="Times New Roman" w:cs="Times New Roman"/>
              </w:rPr>
              <w:t>ный участок</w:t>
            </w:r>
          </w:p>
          <w:p w:rsidR="00B50B1B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B1B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B50B1B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B1B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  <w:p w:rsidR="00B50B1B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B1B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50B1B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B1B" w:rsidRDefault="00B50B1B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D2" w:rsidRDefault="00645ED2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4C92" w:rsidTr="003D6B7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4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47A">
              <w:rPr>
                <w:rFonts w:ascii="Times New Roman" w:hAnsi="Times New Roman" w:cs="Times New Roman"/>
                <w:b/>
              </w:rPr>
              <w:t>Головина Наталья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ED4C92" w:rsidRDefault="00ED4C92" w:rsidP="00ED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D4C92">
              <w:rPr>
                <w:rFonts w:ascii="Times New Roman" w:hAnsi="Times New Roman" w:cs="Times New Roman"/>
              </w:rPr>
              <w:t xml:space="preserve">Уведомление об отсутствии сделок, предусмотренных </w:t>
            </w:r>
            <w:hyperlink r:id="rId5" w:history="1">
              <w:r w:rsidRPr="00ED4C92">
                <w:rPr>
                  <w:rStyle w:val="a3"/>
                  <w:rFonts w:ascii="Times New Roman" w:hAnsi="Times New Roman" w:cs="Times New Roman"/>
                </w:rPr>
                <w:t>частью 1 статьи 3</w:t>
              </w:r>
            </w:hyperlink>
            <w:r w:rsidRPr="00ED4C92">
              <w:rPr>
                <w:rFonts w:ascii="Times New Roman" w:hAnsi="Times New Roman" w:cs="Times New Roman"/>
              </w:rPr>
              <w:t xml:space="preserve"> Федерального закона от 3 декабря 2012 г. № 230-ФЗ "О </w:t>
            </w:r>
            <w:proofErr w:type="gramStart"/>
            <w:r w:rsidRPr="00ED4C92">
              <w:rPr>
                <w:rFonts w:ascii="Times New Roman" w:hAnsi="Times New Roman" w:cs="Times New Roman"/>
              </w:rPr>
              <w:lastRenderedPageBreak/>
              <w:t>контроле за</w:t>
            </w:r>
            <w:proofErr w:type="gramEnd"/>
            <w:r w:rsidRPr="00ED4C92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ED4C92" w:rsidRDefault="00ED4C92" w:rsidP="00ED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C92">
              <w:rPr>
                <w:rFonts w:ascii="Times New Roman" w:hAnsi="Times New Roman" w:cs="Times New Roman"/>
              </w:rPr>
              <w:t>предоставлено 11.02.2020г.</w:t>
            </w:r>
          </w:p>
        </w:tc>
      </w:tr>
      <w:tr w:rsidR="00ED4C92" w:rsidTr="003D6B7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3D6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92" w:rsidTr="003D6B7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92" w:rsidTr="003D6B7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4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47A">
              <w:rPr>
                <w:rFonts w:ascii="Times New Roman" w:hAnsi="Times New Roman" w:cs="Times New Roman"/>
                <w:b/>
              </w:rPr>
              <w:t>Крысин Владимир Петрович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ED4C92" w:rsidRDefault="00ED4C92" w:rsidP="00ED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C92">
              <w:rPr>
                <w:rFonts w:ascii="Times New Roman" w:hAnsi="Times New Roman" w:cs="Times New Roman"/>
              </w:rPr>
              <w:t xml:space="preserve">Уведомление об отсутствии сделок, предусмотренных </w:t>
            </w:r>
            <w:hyperlink r:id="rId6" w:history="1">
              <w:r w:rsidRPr="00ED4C92">
                <w:rPr>
                  <w:rStyle w:val="a3"/>
                  <w:rFonts w:ascii="Times New Roman" w:hAnsi="Times New Roman" w:cs="Times New Roman"/>
                </w:rPr>
                <w:t>частью 1 статьи 3</w:t>
              </w:r>
            </w:hyperlink>
            <w:r w:rsidRPr="00ED4C92">
              <w:rPr>
                <w:rFonts w:ascii="Times New Roman" w:hAnsi="Times New Roman" w:cs="Times New Roman"/>
              </w:rPr>
              <w:t xml:space="preserve"> Федерального закона от 3 декабря 2012 г. № 230-ФЗ "О </w:t>
            </w:r>
            <w:proofErr w:type="gramStart"/>
            <w:r w:rsidRPr="00ED4C92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ED4C92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ED4C92" w:rsidRDefault="00ED4C92" w:rsidP="00ED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C92">
              <w:rPr>
                <w:rFonts w:ascii="Times New Roman" w:hAnsi="Times New Roman" w:cs="Times New Roman"/>
              </w:rPr>
              <w:t>предоставлено 11.02.2020г.</w:t>
            </w:r>
          </w:p>
        </w:tc>
      </w:tr>
      <w:tr w:rsidR="00ED4C92" w:rsidTr="003D6B7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3D6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92" w:rsidTr="003D6B7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92" w:rsidTr="003D6B7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DA7294" w:rsidRDefault="00ED4C92" w:rsidP="005F58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7294">
              <w:rPr>
                <w:rFonts w:ascii="Times New Roman" w:hAnsi="Times New Roman" w:cs="Times New Roman"/>
              </w:rPr>
              <w:t>Несовершеннолет</w:t>
            </w:r>
            <w:r>
              <w:rPr>
                <w:rFonts w:ascii="Times New Roman" w:hAnsi="Times New Roman" w:cs="Times New Roman"/>
              </w:rPr>
              <w:t>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92" w:rsidTr="003D6B7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DA7294" w:rsidRDefault="00ED4C92" w:rsidP="005F58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7294">
              <w:rPr>
                <w:rFonts w:ascii="Times New Roman" w:hAnsi="Times New Roman" w:cs="Times New Roman"/>
              </w:rPr>
              <w:t>Несовершеннолет</w:t>
            </w:r>
            <w:r>
              <w:rPr>
                <w:rFonts w:ascii="Times New Roman" w:hAnsi="Times New Roman" w:cs="Times New Roman"/>
              </w:rPr>
              <w:t>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ED4C92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92" w:rsidTr="003D6B7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4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47A">
              <w:rPr>
                <w:rFonts w:ascii="Times New Roman" w:hAnsi="Times New Roman" w:cs="Times New Roman"/>
                <w:b/>
              </w:rPr>
              <w:t>Крысина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ED4C92" w:rsidRDefault="00ED4C92" w:rsidP="00ED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C92">
              <w:rPr>
                <w:rFonts w:ascii="Times New Roman" w:hAnsi="Times New Roman" w:cs="Times New Roman"/>
              </w:rPr>
              <w:t xml:space="preserve">Уведомление об отсутствии сделок, предусмотренных </w:t>
            </w:r>
            <w:hyperlink r:id="rId7" w:history="1">
              <w:r w:rsidRPr="00ED4C92">
                <w:rPr>
                  <w:rStyle w:val="a3"/>
                  <w:rFonts w:ascii="Times New Roman" w:hAnsi="Times New Roman" w:cs="Times New Roman"/>
                </w:rPr>
                <w:t>частью 1 статьи 3</w:t>
              </w:r>
            </w:hyperlink>
            <w:r w:rsidRPr="00ED4C92">
              <w:rPr>
                <w:rFonts w:ascii="Times New Roman" w:hAnsi="Times New Roman" w:cs="Times New Roman"/>
              </w:rPr>
              <w:t xml:space="preserve"> Федерального закона от 3 декабря 2012 г. № 230-ФЗ "О </w:t>
            </w:r>
            <w:proofErr w:type="gramStart"/>
            <w:r w:rsidRPr="00ED4C92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ED4C92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ED4C92" w:rsidRDefault="00ED4C92" w:rsidP="00ED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C92">
              <w:rPr>
                <w:rFonts w:ascii="Times New Roman" w:hAnsi="Times New Roman" w:cs="Times New Roman"/>
              </w:rPr>
              <w:t>предоставлено 11.02.2020г.</w:t>
            </w:r>
          </w:p>
        </w:tc>
      </w:tr>
      <w:tr w:rsidR="00ED4C92" w:rsidTr="003D6B7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3D6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92" w:rsidTr="003D6B7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4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47A">
              <w:rPr>
                <w:rFonts w:ascii="Times New Roman" w:hAnsi="Times New Roman" w:cs="Times New Roman"/>
                <w:b/>
              </w:rPr>
              <w:t>Степанова Наталья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ED4C92" w:rsidRDefault="00ED4C92" w:rsidP="00ED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C92">
              <w:rPr>
                <w:rFonts w:ascii="Times New Roman" w:hAnsi="Times New Roman" w:cs="Times New Roman"/>
              </w:rPr>
              <w:t xml:space="preserve">Уведомление об отсутствии сделок, предусмотренных </w:t>
            </w:r>
            <w:hyperlink r:id="rId8" w:history="1">
              <w:r w:rsidRPr="00ED4C92">
                <w:rPr>
                  <w:rStyle w:val="a3"/>
                  <w:rFonts w:ascii="Times New Roman" w:hAnsi="Times New Roman" w:cs="Times New Roman"/>
                </w:rPr>
                <w:t>частью 1 статьи 3</w:t>
              </w:r>
            </w:hyperlink>
            <w:r w:rsidRPr="00ED4C92">
              <w:rPr>
                <w:rFonts w:ascii="Times New Roman" w:hAnsi="Times New Roman" w:cs="Times New Roman"/>
              </w:rPr>
              <w:t xml:space="preserve"> Федерального закона от 3 декабря 2012 г. № 230-ФЗ "О </w:t>
            </w:r>
            <w:proofErr w:type="gramStart"/>
            <w:r w:rsidRPr="00ED4C92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ED4C92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ED4C92" w:rsidRDefault="00ED4C92" w:rsidP="00ED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C92">
              <w:rPr>
                <w:rFonts w:ascii="Times New Roman" w:hAnsi="Times New Roman" w:cs="Times New Roman"/>
              </w:rPr>
              <w:t>предоставлено 11.02.2020г.</w:t>
            </w:r>
          </w:p>
        </w:tc>
      </w:tr>
      <w:tr w:rsidR="00ED4C92" w:rsidTr="003D6B7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3D6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92" w:rsidTr="003D6B7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92" w:rsidTr="00ED4C9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F6547A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4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47A">
              <w:rPr>
                <w:rFonts w:ascii="Times New Roman" w:hAnsi="Times New Roman" w:cs="Times New Roman"/>
                <w:b/>
              </w:rPr>
              <w:t>Терехова Татьяна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ED4C92" w:rsidRDefault="00ED4C92" w:rsidP="00ED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C92">
              <w:rPr>
                <w:rFonts w:ascii="Times New Roman" w:hAnsi="Times New Roman" w:cs="Times New Roman"/>
              </w:rPr>
              <w:t xml:space="preserve">Уведомление об отсутствии сделок, предусмотренных </w:t>
            </w:r>
            <w:hyperlink r:id="rId9" w:history="1">
              <w:r w:rsidRPr="00ED4C92">
                <w:rPr>
                  <w:rStyle w:val="a3"/>
                  <w:rFonts w:ascii="Times New Roman" w:hAnsi="Times New Roman" w:cs="Times New Roman"/>
                </w:rPr>
                <w:t>частью 1 статьи 3</w:t>
              </w:r>
            </w:hyperlink>
            <w:r w:rsidRPr="00ED4C92">
              <w:rPr>
                <w:rFonts w:ascii="Times New Roman" w:hAnsi="Times New Roman" w:cs="Times New Roman"/>
              </w:rPr>
              <w:t xml:space="preserve"> Федерального закона от 3 декабря 2012 г. № 230-ФЗ "О </w:t>
            </w:r>
            <w:proofErr w:type="gramStart"/>
            <w:r w:rsidRPr="00ED4C92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ED4C92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ED4C92" w:rsidRDefault="00ED4C92" w:rsidP="00ED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C92">
              <w:rPr>
                <w:rFonts w:ascii="Times New Roman" w:hAnsi="Times New Roman" w:cs="Times New Roman"/>
              </w:rPr>
              <w:t>предоставлено 11.02.2020г.</w:t>
            </w:r>
          </w:p>
        </w:tc>
      </w:tr>
      <w:tr w:rsidR="00ED4C92" w:rsidTr="00ED4C9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92" w:rsidTr="00ED4C9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92" w:rsidTr="00ED4C9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F654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47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47A">
              <w:rPr>
                <w:rFonts w:ascii="Times New Roman" w:hAnsi="Times New Roman" w:cs="Times New Roman"/>
                <w:b/>
              </w:rPr>
              <w:t>Чичерин Юрий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ED4C92" w:rsidRDefault="00ED4C92" w:rsidP="00ED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C92">
              <w:rPr>
                <w:rFonts w:ascii="Times New Roman" w:hAnsi="Times New Roman" w:cs="Times New Roman"/>
              </w:rPr>
              <w:t xml:space="preserve">Уведомление об отсутствии сделок, предусмотренных </w:t>
            </w:r>
            <w:hyperlink r:id="rId10" w:history="1">
              <w:r w:rsidRPr="00ED4C92">
                <w:rPr>
                  <w:rStyle w:val="a3"/>
                  <w:rFonts w:ascii="Times New Roman" w:hAnsi="Times New Roman" w:cs="Times New Roman"/>
                </w:rPr>
                <w:t>частью 1 статьи 3</w:t>
              </w:r>
            </w:hyperlink>
            <w:r w:rsidRPr="00ED4C92">
              <w:rPr>
                <w:rFonts w:ascii="Times New Roman" w:hAnsi="Times New Roman" w:cs="Times New Roman"/>
              </w:rPr>
              <w:t xml:space="preserve"> Федерального закона от 3 декабря 2012 г. № 230-ФЗ "О </w:t>
            </w:r>
            <w:proofErr w:type="gramStart"/>
            <w:r w:rsidRPr="00ED4C92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ED4C92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ED4C92" w:rsidRDefault="00ED4C92" w:rsidP="00ED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C92">
              <w:rPr>
                <w:rFonts w:ascii="Times New Roman" w:hAnsi="Times New Roman" w:cs="Times New Roman"/>
              </w:rPr>
              <w:lastRenderedPageBreak/>
              <w:t>предоставлено 11.02.2020г.</w:t>
            </w:r>
          </w:p>
        </w:tc>
      </w:tr>
      <w:tr w:rsidR="00ED4C92" w:rsidTr="00ED4C9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92" w:rsidTr="00ED4C9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F6547A" w:rsidRDefault="00ED4C92" w:rsidP="00EB31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Pr="00367692" w:rsidRDefault="00F6547A" w:rsidP="002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2" w:rsidRDefault="00ED4C92" w:rsidP="00EB3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564C7" w:rsidRDefault="005564C7" w:rsidP="00B5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92" w:rsidRDefault="00ED4C92" w:rsidP="00B5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92" w:rsidRDefault="00ED4C92" w:rsidP="00B5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92" w:rsidRPr="00B50B1B" w:rsidRDefault="00ED4C92" w:rsidP="00B5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ED4C92" w:rsidRPr="00B50B1B" w:rsidSect="00B37C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C4F"/>
    <w:rsid w:val="003251A7"/>
    <w:rsid w:val="00371E31"/>
    <w:rsid w:val="003D6B75"/>
    <w:rsid w:val="005564C7"/>
    <w:rsid w:val="00645ED2"/>
    <w:rsid w:val="008456EE"/>
    <w:rsid w:val="00A552A9"/>
    <w:rsid w:val="00B37C4F"/>
    <w:rsid w:val="00B50B1B"/>
    <w:rsid w:val="00BF7F03"/>
    <w:rsid w:val="00EB16FC"/>
    <w:rsid w:val="00ED4C92"/>
    <w:rsid w:val="00F6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0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9A172-9C2E-4AB7-B179-0D653493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6</cp:revision>
  <dcterms:created xsi:type="dcterms:W3CDTF">2019-04-10T12:16:00Z</dcterms:created>
  <dcterms:modified xsi:type="dcterms:W3CDTF">2020-04-30T05:49:00Z</dcterms:modified>
</cp:coreProperties>
</file>